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29D2" w14:textId="6BBDC779" w:rsidR="009D0184" w:rsidRPr="003F1120" w:rsidRDefault="003F1120" w:rsidP="003F1120">
      <w:pPr>
        <w:pStyle w:val="Titolo1"/>
        <w:spacing w:before="63"/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w w:val="95"/>
          <w:sz w:val="22"/>
          <w:szCs w:val="22"/>
        </w:rPr>
        <w:t>INFORMATIVA PER IL TRATTAMENTO DEI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</w:rPr>
        <w:t>DATI PERSONALI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  <w:u w:val="thick"/>
        </w:rPr>
        <w:t>CONCORSO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  <w:u w:val="thick"/>
        </w:rPr>
        <w:t>DI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  <w:u w:val="thick"/>
        </w:rPr>
        <w:t>IDEE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  <w:u w:val="thick"/>
        </w:rPr>
        <w:t>PER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w w:val="95"/>
          <w:sz w:val="22"/>
          <w:szCs w:val="22"/>
          <w:u w:val="thick"/>
        </w:rPr>
        <w:t>LA</w:t>
      </w:r>
      <w:r w:rsidRPr="003F1120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  <w:u w:val="thick"/>
        </w:rPr>
        <w:t>REALIZZAZIONE</w:t>
      </w:r>
      <w:r w:rsidRPr="003F1120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  <w:u w:val="thick"/>
        </w:rPr>
        <w:t>DEL</w:t>
      </w:r>
      <w:r w:rsidRPr="003F1120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  <w:u w:val="thick"/>
        </w:rPr>
        <w:t>MARCHIO</w:t>
      </w:r>
      <w:r w:rsidRPr="003F1120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  <w:u w:val="thick"/>
        </w:rPr>
        <w:t>“CARNEVALE MANDURIANO” DI</w:t>
      </w:r>
      <w:r w:rsidRPr="003F1120"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  <w:u w:val="thick"/>
        </w:rPr>
        <w:t>MANDURIA.</w:t>
      </w:r>
    </w:p>
    <w:p w14:paraId="3DF96536" w14:textId="77777777" w:rsidR="009D0184" w:rsidRPr="003F1120" w:rsidRDefault="009D0184" w:rsidP="003F1120">
      <w:pPr>
        <w:pStyle w:val="Corpotesto"/>
        <w:ind w:left="294" w:right="-39" w:hanging="10"/>
        <w:rPr>
          <w:rFonts w:ascii="Times New Roman" w:hAnsi="Times New Roman" w:cs="Times New Roman"/>
          <w:b/>
          <w:sz w:val="22"/>
          <w:szCs w:val="22"/>
        </w:rPr>
      </w:pPr>
    </w:p>
    <w:p w14:paraId="23AC8F47" w14:textId="77777777" w:rsidR="009D0184" w:rsidRPr="003F1120" w:rsidRDefault="009D0184" w:rsidP="003F1120">
      <w:pPr>
        <w:pStyle w:val="Corpotesto"/>
        <w:spacing w:before="4"/>
        <w:ind w:left="294" w:right="-39" w:hanging="10"/>
        <w:rPr>
          <w:rFonts w:ascii="Times New Roman" w:hAnsi="Times New Roman" w:cs="Times New Roman"/>
          <w:b/>
          <w:sz w:val="22"/>
          <w:szCs w:val="22"/>
        </w:rPr>
      </w:pPr>
    </w:p>
    <w:p w14:paraId="2E015549" w14:textId="77777777" w:rsidR="009D0184" w:rsidRPr="003F1120" w:rsidRDefault="003F1120" w:rsidP="003F1120">
      <w:pPr>
        <w:pStyle w:val="Paragrafoelenco"/>
        <w:numPr>
          <w:ilvl w:val="0"/>
          <w:numId w:val="3"/>
        </w:numPr>
        <w:tabs>
          <w:tab w:val="left" w:pos="334"/>
        </w:tabs>
        <w:ind w:left="294" w:right="-39" w:hanging="10"/>
        <w:jc w:val="both"/>
        <w:rPr>
          <w:rFonts w:ascii="Times New Roman" w:hAnsi="Times New Roman" w:cs="Times New Roman"/>
          <w:b/>
        </w:rPr>
      </w:pPr>
      <w:r w:rsidRPr="003F1120">
        <w:rPr>
          <w:rFonts w:ascii="Times New Roman" w:hAnsi="Times New Roman" w:cs="Times New Roman"/>
          <w:b/>
        </w:rPr>
        <w:t>Premessa</w:t>
      </w:r>
    </w:p>
    <w:p w14:paraId="043197BB" w14:textId="541355C6" w:rsidR="009D0184" w:rsidRPr="003F1120" w:rsidRDefault="003F1120" w:rsidP="003F1120">
      <w:pPr>
        <w:pStyle w:val="Corpotesto"/>
        <w:spacing w:before="3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Ai sensi dell’art. 13 del D.Lgs. n. 196/2003 - “Codice in materia di protezione dei dati personali” (di seguito</w:t>
      </w:r>
      <w:r w:rsidRPr="003F1120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denominato “Codice”), il Comune di Manduria, in qualità di “Titolare” del trattamento, è tenuto a fornirle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informazioni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merito all’utilizzo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suoi dati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personali.</w:t>
      </w:r>
    </w:p>
    <w:p w14:paraId="7D969BF9" w14:textId="57D3C9DA" w:rsidR="009D0184" w:rsidRPr="003F1120" w:rsidRDefault="003F1120" w:rsidP="003F1120">
      <w:pPr>
        <w:pStyle w:val="Corpotesto"/>
        <w:spacing w:before="3" w:line="235" w:lineRule="auto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Il trattamento dei suoi dati personali per lo svolgimento di funzioni istituzionali da parte del Comune di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Manduria in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quanto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soggetto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pubblico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non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economico,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non</w:t>
      </w:r>
      <w:r w:rsidRPr="003F112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necessita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del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suo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consenso.</w:t>
      </w:r>
    </w:p>
    <w:p w14:paraId="15EAA4C2" w14:textId="77777777" w:rsidR="009D0184" w:rsidRPr="003F1120" w:rsidRDefault="009D0184" w:rsidP="003F1120">
      <w:pPr>
        <w:pStyle w:val="Corpotesto"/>
        <w:spacing w:before="11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65BF5F58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281"/>
        </w:tabs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Fonte</w:t>
      </w:r>
      <w:r w:rsidRPr="003F11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dei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personali</w:t>
      </w:r>
    </w:p>
    <w:p w14:paraId="79B9ADFF" w14:textId="53D7A735" w:rsidR="009D0184" w:rsidRPr="003F1120" w:rsidRDefault="003F1120" w:rsidP="003F1120">
      <w:pPr>
        <w:spacing w:before="5"/>
        <w:ind w:left="294" w:right="-39" w:hanging="10"/>
        <w:jc w:val="both"/>
        <w:rPr>
          <w:rFonts w:ascii="Times New Roman" w:hAnsi="Times New Roman" w:cs="Times New Roman"/>
          <w:b/>
        </w:rPr>
      </w:pPr>
      <w:r w:rsidRPr="003F1120">
        <w:rPr>
          <w:rFonts w:ascii="Times New Roman" w:hAnsi="Times New Roman" w:cs="Times New Roman"/>
        </w:rPr>
        <w:t>La raccolta dei suoi dati personali, viene effettuata registrando i dati da lei stesso forniti, in qualità di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 xml:space="preserve">interessato, al momento della sua partecipazione al </w:t>
      </w:r>
      <w:r w:rsidRPr="003F1120">
        <w:rPr>
          <w:rFonts w:ascii="Times New Roman" w:hAnsi="Times New Roman" w:cs="Times New Roman"/>
          <w:b/>
          <w:u w:val="thick"/>
        </w:rPr>
        <w:t>CONCORSO DI IDEE PER LA REALIZZAZIONE</w:t>
      </w:r>
      <w:r w:rsidRPr="003F1120">
        <w:rPr>
          <w:rFonts w:ascii="Times New Roman" w:hAnsi="Times New Roman" w:cs="Times New Roman"/>
          <w:b/>
          <w:spacing w:val="1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DEL</w:t>
      </w:r>
      <w:r w:rsidRPr="003F1120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MARCHIO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“CARNEVALE MANDURIANO” del Comune di Manduria.</w:t>
      </w:r>
    </w:p>
    <w:p w14:paraId="63551994" w14:textId="77777777" w:rsidR="009D0184" w:rsidRPr="003F1120" w:rsidRDefault="009D0184" w:rsidP="003F1120">
      <w:pPr>
        <w:pStyle w:val="Corpotesto"/>
        <w:spacing w:before="4"/>
        <w:ind w:left="294" w:right="-39" w:hanging="10"/>
        <w:rPr>
          <w:rFonts w:ascii="Times New Roman" w:hAnsi="Times New Roman" w:cs="Times New Roman"/>
          <w:b/>
          <w:sz w:val="22"/>
          <w:szCs w:val="22"/>
        </w:rPr>
      </w:pPr>
    </w:p>
    <w:p w14:paraId="52C32C0A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334"/>
        </w:tabs>
        <w:spacing w:before="93" w:line="229" w:lineRule="exact"/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pacing w:val="-1"/>
          <w:sz w:val="22"/>
          <w:szCs w:val="22"/>
        </w:rPr>
        <w:t>Finalità</w:t>
      </w:r>
      <w:r w:rsidRPr="003F11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F11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trattamento</w:t>
      </w:r>
    </w:p>
    <w:p w14:paraId="247D5D57" w14:textId="77777777" w:rsidR="009D0184" w:rsidRPr="003F1120" w:rsidRDefault="003F1120" w:rsidP="003F1120">
      <w:pPr>
        <w:pStyle w:val="Corpotesto"/>
        <w:spacing w:line="229" w:lineRule="exact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3F11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personali</w:t>
      </w:r>
      <w:r w:rsidRPr="003F112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verranno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trattati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per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le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seguenti</w:t>
      </w:r>
      <w:r w:rsidRPr="003F112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finalità:</w:t>
      </w:r>
    </w:p>
    <w:p w14:paraId="7872A70C" w14:textId="1B45C76F" w:rsidR="009D0184" w:rsidRPr="003F1120" w:rsidRDefault="003F1120" w:rsidP="003F1120">
      <w:pPr>
        <w:pStyle w:val="Paragrafoelenco"/>
        <w:numPr>
          <w:ilvl w:val="1"/>
          <w:numId w:val="3"/>
        </w:numPr>
        <w:tabs>
          <w:tab w:val="left" w:pos="832"/>
          <w:tab w:val="left" w:pos="833"/>
        </w:tabs>
        <w:spacing w:before="5" w:line="235" w:lineRule="auto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Partecipazione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 xml:space="preserve">al </w:t>
      </w:r>
      <w:r w:rsidRPr="003F1120">
        <w:rPr>
          <w:rFonts w:ascii="Times New Roman" w:hAnsi="Times New Roman" w:cs="Times New Roman"/>
          <w:b/>
          <w:u w:val="thick"/>
        </w:rPr>
        <w:t>CONCORSO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DI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IDEE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PER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LA REALIZZAZIONE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DEL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MARCHIO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  <w:b/>
          <w:u w:val="thick"/>
        </w:rPr>
        <w:t>CARNEVALE MANDURIANO</w:t>
      </w:r>
      <w:r w:rsidRPr="003F1120">
        <w:rPr>
          <w:rFonts w:ascii="Times New Roman" w:hAnsi="Times New Roman" w:cs="Times New Roman"/>
          <w:b/>
          <w:spacing w:val="1"/>
          <w:u w:val="thick"/>
        </w:rPr>
        <w:t xml:space="preserve"> </w:t>
      </w:r>
      <w:r w:rsidRPr="003F1120">
        <w:rPr>
          <w:rFonts w:ascii="Times New Roman" w:hAnsi="Times New Roman" w:cs="Times New Roman"/>
        </w:rPr>
        <w:t>promosso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dal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Comune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Manduria ;</w:t>
      </w:r>
    </w:p>
    <w:p w14:paraId="617F6C65" w14:textId="77777777" w:rsidR="009D0184" w:rsidRPr="003F1120" w:rsidRDefault="003F1120" w:rsidP="003F1120">
      <w:pPr>
        <w:pStyle w:val="Corpotesto"/>
        <w:spacing w:before="3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La informiamo inoltre che i suoi dati personali potrebbero essere utilizzati per effettuare prove tecniche 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verifica.</w:t>
      </w:r>
    </w:p>
    <w:p w14:paraId="706E5467" w14:textId="77777777" w:rsidR="009D0184" w:rsidRPr="003F1120" w:rsidRDefault="009D0184" w:rsidP="003F1120">
      <w:pPr>
        <w:pStyle w:val="Corpotesto"/>
        <w:spacing w:before="10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53A8DAF8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336"/>
        </w:tabs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Modalità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trattamento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dei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</w:p>
    <w:p w14:paraId="0FE53723" w14:textId="77777777" w:rsidR="009D0184" w:rsidRPr="003F1120" w:rsidRDefault="003F1120" w:rsidP="003F1120">
      <w:pPr>
        <w:pStyle w:val="Corpotesto"/>
        <w:spacing w:before="3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In relazione alle finalità descritte, il trattamento dei dati personali avviene mediante strumenti manuali,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elettronici, informatici e telematici con logiche strettamente correlate alle finalità sopra evidenziate e,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comunque, in modo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garantire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la sicurezza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e la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riservatezza dei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stessi.</w:t>
      </w:r>
    </w:p>
    <w:p w14:paraId="6780E16D" w14:textId="77777777" w:rsidR="009D0184" w:rsidRPr="003F1120" w:rsidRDefault="003F1120" w:rsidP="003F1120">
      <w:pPr>
        <w:pStyle w:val="Corpotesto"/>
        <w:spacing w:line="224" w:lineRule="exact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Adempiute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le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finalità</w:t>
      </w:r>
      <w:r w:rsidRPr="003F11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prefissate,</w:t>
      </w:r>
      <w:r w:rsidRPr="003F11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verranno</w:t>
      </w:r>
      <w:r w:rsidRPr="003F11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cancellati</w:t>
      </w:r>
      <w:r w:rsidRPr="003F112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o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trasformati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</w:t>
      </w:r>
      <w:r w:rsidRPr="003F11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forma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anonima.</w:t>
      </w:r>
    </w:p>
    <w:p w14:paraId="5654F6C7" w14:textId="77777777" w:rsidR="009D0184" w:rsidRPr="003F1120" w:rsidRDefault="009D0184" w:rsidP="003F1120">
      <w:pPr>
        <w:pStyle w:val="Corpotesto"/>
        <w:spacing w:before="10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148C0484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334"/>
        </w:tabs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pacing w:val="-1"/>
          <w:sz w:val="22"/>
          <w:szCs w:val="22"/>
        </w:rPr>
        <w:t>Facoltatività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del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conferimento</w:t>
      </w:r>
      <w:r w:rsidRPr="003F112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dei</w:t>
      </w:r>
      <w:r w:rsidRPr="003F11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</w:p>
    <w:p w14:paraId="5A95F5B9" w14:textId="77777777" w:rsidR="009D0184" w:rsidRPr="003F1120" w:rsidRDefault="003F1120" w:rsidP="003F1120">
      <w:pPr>
        <w:pStyle w:val="Corpotesto"/>
        <w:spacing w:before="3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Il conferimento dei dati personali è facoltativo, ma in mancanza non sarà possibile adempiere alle finalità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descritte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al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punto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3.</w:t>
      </w:r>
    </w:p>
    <w:p w14:paraId="460095C5" w14:textId="77777777" w:rsidR="009D0184" w:rsidRPr="003F1120" w:rsidRDefault="009D0184" w:rsidP="003F1120">
      <w:pPr>
        <w:pStyle w:val="Corpotesto"/>
        <w:spacing w:before="10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1F7E7F0F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334"/>
        </w:tabs>
        <w:spacing w:line="244" w:lineRule="auto"/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Categorie</w:t>
      </w:r>
      <w:r w:rsidRPr="003F112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soggetti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ai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quali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possono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essere comunicati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che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possono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venirne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a</w:t>
      </w:r>
      <w:r w:rsidRPr="003F1120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conoscenza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 qualità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Responsabili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Incaricati</w:t>
      </w:r>
    </w:p>
    <w:p w14:paraId="52DD29C8" w14:textId="7DFD7722" w:rsidR="009D0184" w:rsidRPr="003F1120" w:rsidRDefault="003F1120" w:rsidP="003F1120">
      <w:pPr>
        <w:pStyle w:val="Corpotesto"/>
        <w:spacing w:before="6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 xml:space="preserve">I dati personali potranno essere conosciuti esclusivamente dagli operatori del </w:t>
      </w:r>
      <w:r w:rsidRPr="003F1120">
        <w:rPr>
          <w:rFonts w:ascii="Times New Roman" w:hAnsi="Times New Roman" w:cs="Times New Roman"/>
          <w:b/>
          <w:i/>
          <w:sz w:val="22"/>
          <w:szCs w:val="22"/>
        </w:rPr>
        <w:t>Servizio Affari Generali,</w:t>
      </w:r>
      <w:r w:rsidRPr="003F1120">
        <w:rPr>
          <w:rFonts w:ascii="Times New Roman" w:hAnsi="Times New Roman" w:cs="Times New Roman"/>
          <w:b/>
          <w:i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b/>
          <w:i/>
          <w:sz w:val="22"/>
          <w:szCs w:val="22"/>
        </w:rPr>
        <w:t xml:space="preserve">Politiche Ricreative e Culturali </w:t>
      </w:r>
      <w:r w:rsidRPr="003F1120">
        <w:rPr>
          <w:rFonts w:ascii="Times New Roman" w:hAnsi="Times New Roman" w:cs="Times New Roman"/>
          <w:sz w:val="22"/>
          <w:szCs w:val="22"/>
        </w:rPr>
        <w:t>del Comune di Manduria, individuati quali incaricati del trattamento. Esclusivamente per le</w:t>
      </w:r>
      <w:r w:rsidRPr="003F1120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finalità previste al paragrafo 3 (Finalità del trattamento), possono venire a conoscenza dei dati personali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società terze fornitrici di servizi per il Comune di Manduria, previa designazione in qualità di Responsabili del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trattamento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garantendo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il</w:t>
      </w:r>
      <w:r w:rsidRPr="003F112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medesimo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livello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 protezione.</w:t>
      </w:r>
    </w:p>
    <w:p w14:paraId="0998B480" w14:textId="77777777" w:rsidR="009D0184" w:rsidRPr="003F1120" w:rsidRDefault="009D0184" w:rsidP="003F1120">
      <w:pPr>
        <w:pStyle w:val="Corpotesto"/>
        <w:spacing w:before="5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425159FB" w14:textId="77777777" w:rsidR="009D0184" w:rsidRPr="003F1120" w:rsidRDefault="003F1120" w:rsidP="003F1120">
      <w:pPr>
        <w:pStyle w:val="Titolo1"/>
        <w:numPr>
          <w:ilvl w:val="0"/>
          <w:numId w:val="3"/>
        </w:numPr>
        <w:tabs>
          <w:tab w:val="left" w:pos="334"/>
        </w:tabs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pacing w:val="-2"/>
          <w:sz w:val="22"/>
          <w:szCs w:val="22"/>
        </w:rPr>
        <w:t>Diritti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dell'Interessato</w:t>
      </w:r>
    </w:p>
    <w:p w14:paraId="45F5D6F6" w14:textId="77777777" w:rsidR="009D0184" w:rsidRPr="003F1120" w:rsidRDefault="003F1120" w:rsidP="003F1120">
      <w:pPr>
        <w:pStyle w:val="Corpotesto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La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informiamo,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infine,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che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la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normativa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materia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protezione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dati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personali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conferisce</w:t>
      </w:r>
      <w:r w:rsidRPr="003F1120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agli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interessati la possibilità di esercitare specifici diritti, in base a quanto indicato all’art. 7 del “Codice” che qui</w:t>
      </w:r>
      <w:r w:rsidRPr="003F1120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si</w:t>
      </w:r>
      <w:r w:rsidRPr="003F112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riporta:</w:t>
      </w:r>
    </w:p>
    <w:p w14:paraId="034480F9" w14:textId="77777777" w:rsidR="009D0184" w:rsidRPr="003F1120" w:rsidRDefault="003F1120" w:rsidP="003F1120">
      <w:pPr>
        <w:pStyle w:val="Paragrafoelenco"/>
        <w:numPr>
          <w:ilvl w:val="0"/>
          <w:numId w:val="2"/>
        </w:numPr>
        <w:tabs>
          <w:tab w:val="left" w:pos="324"/>
        </w:tabs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L’interessato</w:t>
      </w:r>
      <w:r w:rsidRPr="003F1120">
        <w:rPr>
          <w:rFonts w:ascii="Times New Roman" w:hAnsi="Times New Roman" w:cs="Times New Roman"/>
          <w:spacing w:val="-5"/>
        </w:rPr>
        <w:t xml:space="preserve"> </w:t>
      </w:r>
      <w:r w:rsidRPr="003F1120">
        <w:rPr>
          <w:rFonts w:ascii="Times New Roman" w:hAnsi="Times New Roman" w:cs="Times New Roman"/>
        </w:rPr>
        <w:t>ha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diritto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ottenere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la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conferma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dell’esistenza</w:t>
      </w:r>
      <w:r w:rsidRPr="003F1120">
        <w:rPr>
          <w:rFonts w:ascii="Times New Roman" w:hAnsi="Times New Roman" w:cs="Times New Roman"/>
          <w:spacing w:val="-4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meno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dati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personali</w:t>
      </w:r>
      <w:r w:rsidRPr="003F1120">
        <w:rPr>
          <w:rFonts w:ascii="Times New Roman" w:hAnsi="Times New Roman" w:cs="Times New Roman"/>
          <w:spacing w:val="-5"/>
        </w:rPr>
        <w:t xml:space="preserve"> </w:t>
      </w:r>
      <w:r w:rsidRPr="003F1120">
        <w:rPr>
          <w:rFonts w:ascii="Times New Roman" w:hAnsi="Times New Roman" w:cs="Times New Roman"/>
        </w:rPr>
        <w:t>che</w:t>
      </w:r>
      <w:r w:rsidRPr="003F1120">
        <w:rPr>
          <w:rFonts w:ascii="Times New Roman" w:hAnsi="Times New Roman" w:cs="Times New Roman"/>
          <w:spacing w:val="-5"/>
        </w:rPr>
        <w:t xml:space="preserve"> </w:t>
      </w:r>
      <w:r w:rsidRPr="003F1120">
        <w:rPr>
          <w:rFonts w:ascii="Times New Roman" w:hAnsi="Times New Roman" w:cs="Times New Roman"/>
        </w:rPr>
        <w:t>lo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riguardano,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anche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se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non ancora</w:t>
      </w:r>
      <w:r w:rsidRPr="003F1120">
        <w:rPr>
          <w:rFonts w:ascii="Times New Roman" w:hAnsi="Times New Roman" w:cs="Times New Roman"/>
          <w:spacing w:val="2"/>
        </w:rPr>
        <w:t xml:space="preserve"> </w:t>
      </w:r>
      <w:r w:rsidRPr="003F1120">
        <w:rPr>
          <w:rFonts w:ascii="Times New Roman" w:hAnsi="Times New Roman" w:cs="Times New Roman"/>
        </w:rPr>
        <w:t>registrati,</w:t>
      </w:r>
      <w:r w:rsidRPr="003F1120">
        <w:rPr>
          <w:rFonts w:ascii="Times New Roman" w:hAnsi="Times New Roman" w:cs="Times New Roman"/>
          <w:spacing w:val="41"/>
        </w:rPr>
        <w:t xml:space="preserve"> </w:t>
      </w:r>
      <w:r w:rsidRPr="003F1120">
        <w:rPr>
          <w:rFonts w:ascii="Times New Roman" w:hAnsi="Times New Roman" w:cs="Times New Roman"/>
        </w:rPr>
        <w:t>e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la loro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comunicazione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in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forma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intelligibile.</w:t>
      </w:r>
    </w:p>
    <w:p w14:paraId="76148F9E" w14:textId="77777777" w:rsidR="009D0184" w:rsidRPr="003F1120" w:rsidRDefault="003F1120" w:rsidP="003F1120">
      <w:pPr>
        <w:pStyle w:val="Paragrafoelenco"/>
        <w:numPr>
          <w:ilvl w:val="0"/>
          <w:numId w:val="2"/>
        </w:numPr>
        <w:tabs>
          <w:tab w:val="left" w:pos="334"/>
        </w:tabs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spacing w:val="-2"/>
        </w:rPr>
        <w:t>L’interessato</w:t>
      </w:r>
      <w:r w:rsidRPr="003F1120">
        <w:rPr>
          <w:rFonts w:ascii="Times New Roman" w:hAnsi="Times New Roman" w:cs="Times New Roman"/>
          <w:spacing w:val="-12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ha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diritto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di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ottenere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l’indicazione:</w:t>
      </w:r>
    </w:p>
    <w:p w14:paraId="0DD6A554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5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w w:val="95"/>
        </w:rPr>
        <w:t>dell’origine</w:t>
      </w:r>
      <w:r w:rsidRPr="003F1120">
        <w:rPr>
          <w:rFonts w:ascii="Times New Roman" w:hAnsi="Times New Roman" w:cs="Times New Roman"/>
          <w:spacing w:val="11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dei</w:t>
      </w:r>
      <w:r w:rsidRPr="003F1120">
        <w:rPr>
          <w:rFonts w:ascii="Times New Roman" w:hAnsi="Times New Roman" w:cs="Times New Roman"/>
          <w:spacing w:val="12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dati</w:t>
      </w:r>
      <w:r w:rsidRPr="003F1120">
        <w:rPr>
          <w:rFonts w:ascii="Times New Roman" w:hAnsi="Times New Roman" w:cs="Times New Roman"/>
          <w:spacing w:val="7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personali;</w:t>
      </w:r>
    </w:p>
    <w:p w14:paraId="7E91348B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spacing w:val="-1"/>
        </w:rPr>
        <w:t>delle</w:t>
      </w:r>
      <w:r w:rsidRPr="003F1120">
        <w:rPr>
          <w:rFonts w:ascii="Times New Roman" w:hAnsi="Times New Roman" w:cs="Times New Roman"/>
          <w:spacing w:val="-13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finalità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e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modalità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del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trattamento;</w:t>
      </w:r>
    </w:p>
    <w:p w14:paraId="2399BF12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w w:val="95"/>
        </w:rPr>
        <w:t>della</w:t>
      </w:r>
      <w:r w:rsidRPr="003F1120">
        <w:rPr>
          <w:rFonts w:ascii="Times New Roman" w:hAnsi="Times New Roman" w:cs="Times New Roman"/>
          <w:spacing w:val="15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logica</w:t>
      </w:r>
      <w:r w:rsidRPr="003F1120">
        <w:rPr>
          <w:rFonts w:ascii="Times New Roman" w:hAnsi="Times New Roman" w:cs="Times New Roman"/>
          <w:spacing w:val="18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applicata</w:t>
      </w:r>
      <w:r w:rsidRPr="003F1120">
        <w:rPr>
          <w:rFonts w:ascii="Times New Roman" w:hAnsi="Times New Roman" w:cs="Times New Roman"/>
          <w:spacing w:val="17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in</w:t>
      </w:r>
      <w:r w:rsidRPr="003F1120">
        <w:rPr>
          <w:rFonts w:ascii="Times New Roman" w:hAnsi="Times New Roman" w:cs="Times New Roman"/>
          <w:spacing w:val="13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caso</w:t>
      </w:r>
      <w:r w:rsidRPr="003F1120">
        <w:rPr>
          <w:rFonts w:ascii="Times New Roman" w:hAnsi="Times New Roman" w:cs="Times New Roman"/>
          <w:spacing w:val="13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di</w:t>
      </w:r>
      <w:r w:rsidRPr="003F1120">
        <w:rPr>
          <w:rFonts w:ascii="Times New Roman" w:hAnsi="Times New Roman" w:cs="Times New Roman"/>
          <w:spacing w:val="15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trattamento</w:t>
      </w:r>
      <w:r w:rsidRPr="003F1120">
        <w:rPr>
          <w:rFonts w:ascii="Times New Roman" w:hAnsi="Times New Roman" w:cs="Times New Roman"/>
          <w:spacing w:val="15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effettuato</w:t>
      </w:r>
      <w:r w:rsidRPr="003F1120">
        <w:rPr>
          <w:rFonts w:ascii="Times New Roman" w:hAnsi="Times New Roman" w:cs="Times New Roman"/>
          <w:spacing w:val="14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con</w:t>
      </w:r>
      <w:r w:rsidRPr="003F1120">
        <w:rPr>
          <w:rFonts w:ascii="Times New Roman" w:hAnsi="Times New Roman" w:cs="Times New Roman"/>
          <w:spacing w:val="13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l’ausilio</w:t>
      </w:r>
      <w:r w:rsidRPr="003F1120">
        <w:rPr>
          <w:rFonts w:ascii="Times New Roman" w:hAnsi="Times New Roman" w:cs="Times New Roman"/>
          <w:spacing w:val="17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di</w:t>
      </w:r>
      <w:r w:rsidRPr="003F1120">
        <w:rPr>
          <w:rFonts w:ascii="Times New Roman" w:hAnsi="Times New Roman" w:cs="Times New Roman"/>
          <w:spacing w:val="11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strumenti</w:t>
      </w:r>
      <w:r w:rsidRPr="003F1120">
        <w:rPr>
          <w:rFonts w:ascii="Times New Roman" w:hAnsi="Times New Roman" w:cs="Times New Roman"/>
          <w:spacing w:val="18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elettronici;</w:t>
      </w:r>
    </w:p>
    <w:p w14:paraId="30D0E120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7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degli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estremi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identificativi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del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titolare,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dei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responsabili</w:t>
      </w:r>
      <w:r w:rsidRPr="003F1120">
        <w:rPr>
          <w:rFonts w:ascii="Times New Roman" w:hAnsi="Times New Roman" w:cs="Times New Roman"/>
          <w:spacing w:val="-9"/>
        </w:rPr>
        <w:t xml:space="preserve"> </w:t>
      </w:r>
      <w:r w:rsidRPr="003F1120">
        <w:rPr>
          <w:rFonts w:ascii="Times New Roman" w:hAnsi="Times New Roman" w:cs="Times New Roman"/>
        </w:rPr>
        <w:t>e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del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rappresentante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designato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ai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sensi</w:t>
      </w:r>
      <w:r w:rsidRPr="003F1120">
        <w:rPr>
          <w:rFonts w:ascii="Times New Roman" w:hAnsi="Times New Roman" w:cs="Times New Roman"/>
          <w:spacing w:val="-54"/>
        </w:rPr>
        <w:t xml:space="preserve"> </w:t>
      </w:r>
      <w:r w:rsidRPr="003F1120">
        <w:rPr>
          <w:rFonts w:ascii="Times New Roman" w:hAnsi="Times New Roman" w:cs="Times New Roman"/>
        </w:rPr>
        <w:t>dell’art.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5,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comma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2;</w:t>
      </w:r>
    </w:p>
    <w:p w14:paraId="58595055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9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lastRenderedPageBreak/>
        <w:t>dei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soggetti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delle</w:t>
      </w:r>
      <w:r w:rsidRPr="003F1120">
        <w:rPr>
          <w:rFonts w:ascii="Times New Roman" w:hAnsi="Times New Roman" w:cs="Times New Roman"/>
          <w:spacing w:val="-6"/>
        </w:rPr>
        <w:t xml:space="preserve"> </w:t>
      </w:r>
      <w:r w:rsidRPr="003F1120">
        <w:rPr>
          <w:rFonts w:ascii="Times New Roman" w:hAnsi="Times New Roman" w:cs="Times New Roman"/>
        </w:rPr>
        <w:t>categorie</w:t>
      </w:r>
      <w:r w:rsidRPr="003F1120">
        <w:rPr>
          <w:rFonts w:ascii="Times New Roman" w:hAnsi="Times New Roman" w:cs="Times New Roman"/>
          <w:spacing w:val="-9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soggetti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ai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quali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i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dati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personali</w:t>
      </w:r>
      <w:r w:rsidRPr="003F1120">
        <w:rPr>
          <w:rFonts w:ascii="Times New Roman" w:hAnsi="Times New Roman" w:cs="Times New Roman"/>
          <w:spacing w:val="-7"/>
        </w:rPr>
        <w:t xml:space="preserve"> </w:t>
      </w:r>
      <w:r w:rsidRPr="003F1120">
        <w:rPr>
          <w:rFonts w:ascii="Times New Roman" w:hAnsi="Times New Roman" w:cs="Times New Roman"/>
        </w:rPr>
        <w:t>possono</w:t>
      </w:r>
      <w:r w:rsidRPr="003F1120">
        <w:rPr>
          <w:rFonts w:ascii="Times New Roman" w:hAnsi="Times New Roman" w:cs="Times New Roman"/>
          <w:spacing w:val="-5"/>
        </w:rPr>
        <w:t xml:space="preserve"> </w:t>
      </w:r>
      <w:r w:rsidRPr="003F1120">
        <w:rPr>
          <w:rFonts w:ascii="Times New Roman" w:hAnsi="Times New Roman" w:cs="Times New Roman"/>
        </w:rPr>
        <w:t>essere</w:t>
      </w:r>
      <w:r w:rsidRPr="003F1120">
        <w:rPr>
          <w:rFonts w:ascii="Times New Roman" w:hAnsi="Times New Roman" w:cs="Times New Roman"/>
          <w:spacing w:val="-8"/>
        </w:rPr>
        <w:t xml:space="preserve"> </w:t>
      </w:r>
      <w:r w:rsidRPr="003F1120">
        <w:rPr>
          <w:rFonts w:ascii="Times New Roman" w:hAnsi="Times New Roman" w:cs="Times New Roman"/>
        </w:rPr>
        <w:t>comunicati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che</w:t>
      </w:r>
      <w:r w:rsidRPr="003F1120">
        <w:rPr>
          <w:rFonts w:ascii="Times New Roman" w:hAnsi="Times New Roman" w:cs="Times New Roman"/>
          <w:spacing w:val="-4"/>
        </w:rPr>
        <w:t xml:space="preserve"> </w:t>
      </w:r>
      <w:r w:rsidRPr="003F1120">
        <w:rPr>
          <w:rFonts w:ascii="Times New Roman" w:hAnsi="Times New Roman" w:cs="Times New Roman"/>
        </w:rPr>
        <w:t>possono venirne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a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conoscenza in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qualità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4"/>
        </w:rPr>
        <w:t xml:space="preserve"> </w:t>
      </w:r>
      <w:r w:rsidRPr="003F1120">
        <w:rPr>
          <w:rFonts w:ascii="Times New Roman" w:hAnsi="Times New Roman" w:cs="Times New Roman"/>
        </w:rPr>
        <w:t>rappresentante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designato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nel</w:t>
      </w:r>
      <w:r w:rsidRPr="003F1120">
        <w:rPr>
          <w:rFonts w:ascii="Times New Roman" w:hAnsi="Times New Roman" w:cs="Times New Roman"/>
          <w:spacing w:val="-4"/>
        </w:rPr>
        <w:t xml:space="preserve"> </w:t>
      </w:r>
      <w:r w:rsidRPr="003F1120">
        <w:rPr>
          <w:rFonts w:ascii="Times New Roman" w:hAnsi="Times New Roman" w:cs="Times New Roman"/>
        </w:rPr>
        <w:t>territorio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dello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Stato,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responsabili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incaricati.</w:t>
      </w:r>
    </w:p>
    <w:p w14:paraId="756BA032" w14:textId="77777777" w:rsidR="009D0184" w:rsidRPr="003F1120" w:rsidRDefault="003F1120" w:rsidP="003F1120">
      <w:pPr>
        <w:pStyle w:val="Paragrafoelenco"/>
        <w:numPr>
          <w:ilvl w:val="0"/>
          <w:numId w:val="2"/>
        </w:numPr>
        <w:tabs>
          <w:tab w:val="left" w:pos="334"/>
        </w:tabs>
        <w:spacing w:before="114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spacing w:val="-1"/>
        </w:rPr>
        <w:t>L’interessato</w:t>
      </w:r>
      <w:r w:rsidRPr="003F1120">
        <w:rPr>
          <w:rFonts w:ascii="Times New Roman" w:hAnsi="Times New Roman" w:cs="Times New Roman"/>
          <w:spacing w:val="-12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ha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diritto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di</w:t>
      </w:r>
      <w:r w:rsidRPr="003F1120">
        <w:rPr>
          <w:rFonts w:ascii="Times New Roman" w:hAnsi="Times New Roman" w:cs="Times New Roman"/>
          <w:spacing w:val="-12"/>
        </w:rPr>
        <w:t xml:space="preserve"> </w:t>
      </w:r>
      <w:r w:rsidRPr="003F1120">
        <w:rPr>
          <w:rFonts w:ascii="Times New Roman" w:hAnsi="Times New Roman" w:cs="Times New Roman"/>
          <w:spacing w:val="-1"/>
        </w:rPr>
        <w:t>ottenere:</w:t>
      </w:r>
    </w:p>
    <w:p w14:paraId="3CED9DC4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5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w w:val="95"/>
        </w:rPr>
        <w:t>l’aggiornamento,</w:t>
      </w:r>
      <w:r w:rsidRPr="003F1120">
        <w:rPr>
          <w:rFonts w:ascii="Times New Roman" w:hAnsi="Times New Roman" w:cs="Times New Roman"/>
          <w:spacing w:val="18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la</w:t>
      </w:r>
      <w:r w:rsidRPr="003F1120">
        <w:rPr>
          <w:rFonts w:ascii="Times New Roman" w:hAnsi="Times New Roman" w:cs="Times New Roman"/>
          <w:spacing w:val="16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rettificazione</w:t>
      </w:r>
      <w:r w:rsidRPr="003F1120">
        <w:rPr>
          <w:rFonts w:ascii="Times New Roman" w:hAnsi="Times New Roman" w:cs="Times New Roman"/>
          <w:spacing w:val="18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ovvero,</w:t>
      </w:r>
      <w:r w:rsidRPr="003F1120">
        <w:rPr>
          <w:rFonts w:ascii="Times New Roman" w:hAnsi="Times New Roman" w:cs="Times New Roman"/>
          <w:spacing w:val="18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quando</w:t>
      </w:r>
      <w:r w:rsidRPr="003F1120">
        <w:rPr>
          <w:rFonts w:ascii="Times New Roman" w:hAnsi="Times New Roman" w:cs="Times New Roman"/>
          <w:spacing w:val="19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vi</w:t>
      </w:r>
      <w:r w:rsidRPr="003F1120">
        <w:rPr>
          <w:rFonts w:ascii="Times New Roman" w:hAnsi="Times New Roman" w:cs="Times New Roman"/>
          <w:spacing w:val="11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ha</w:t>
      </w:r>
      <w:r w:rsidRPr="003F1120">
        <w:rPr>
          <w:rFonts w:ascii="Times New Roman" w:hAnsi="Times New Roman" w:cs="Times New Roman"/>
          <w:spacing w:val="17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interesse,</w:t>
      </w:r>
      <w:r w:rsidRPr="003F1120">
        <w:rPr>
          <w:rFonts w:ascii="Times New Roman" w:hAnsi="Times New Roman" w:cs="Times New Roman"/>
          <w:spacing w:val="16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l’integrazione</w:t>
      </w:r>
      <w:r w:rsidRPr="003F1120">
        <w:rPr>
          <w:rFonts w:ascii="Times New Roman" w:hAnsi="Times New Roman" w:cs="Times New Roman"/>
          <w:spacing w:val="15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dei</w:t>
      </w:r>
      <w:r w:rsidRPr="003F1120">
        <w:rPr>
          <w:rFonts w:ascii="Times New Roman" w:hAnsi="Times New Roman" w:cs="Times New Roman"/>
          <w:spacing w:val="15"/>
          <w:w w:val="95"/>
        </w:rPr>
        <w:t xml:space="preserve"> </w:t>
      </w:r>
      <w:r w:rsidRPr="003F1120">
        <w:rPr>
          <w:rFonts w:ascii="Times New Roman" w:hAnsi="Times New Roman" w:cs="Times New Roman"/>
          <w:w w:val="95"/>
        </w:rPr>
        <w:t>dati;</w:t>
      </w:r>
    </w:p>
    <w:p w14:paraId="02CA4EEF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1"/>
        </w:tabs>
        <w:spacing w:before="11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la cancellazione, la trasformazione in forma anonima o il blocco dei dati trattati in violazione di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legge, compresi quelli di cui non è necessaria la conservazione in relazione agli scopi per i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quali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dati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sono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stati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raccolti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successivamente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trattati;</w:t>
      </w:r>
    </w:p>
    <w:p w14:paraId="2642DB6D" w14:textId="77777777" w:rsidR="009D0184" w:rsidRPr="003F1120" w:rsidRDefault="003F1120" w:rsidP="003F1120">
      <w:pPr>
        <w:pStyle w:val="Paragrafoelenco"/>
        <w:numPr>
          <w:ilvl w:val="1"/>
          <w:numId w:val="2"/>
        </w:numPr>
        <w:tabs>
          <w:tab w:val="left" w:pos="1183"/>
        </w:tabs>
        <w:spacing w:before="117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l’attestazione che le operazioni di cui alle lettere a) e b) sono state portate a conoscenza,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anche per quanto riguarda il loro contenuto, di coloro ai quali i dati sono stati comunicati o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diffusi, eccettuato il caso in cui tale adempimento si rivela impossibile o comporta un impiego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mezzi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manifestamente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sproporzionato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rispetto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al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diritto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tutelato.</w:t>
      </w:r>
    </w:p>
    <w:p w14:paraId="6DE8ABB4" w14:textId="77777777" w:rsidR="009D0184" w:rsidRPr="003F1120" w:rsidRDefault="003F1120" w:rsidP="003F1120">
      <w:pPr>
        <w:pStyle w:val="Paragrafoelenco"/>
        <w:numPr>
          <w:ilvl w:val="0"/>
          <w:numId w:val="2"/>
        </w:numPr>
        <w:tabs>
          <w:tab w:val="left" w:pos="334"/>
        </w:tabs>
        <w:spacing w:before="110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L’interessato</w:t>
      </w:r>
      <w:r w:rsidRPr="003F1120">
        <w:rPr>
          <w:rFonts w:ascii="Times New Roman" w:hAnsi="Times New Roman" w:cs="Times New Roman"/>
          <w:spacing w:val="-13"/>
        </w:rPr>
        <w:t xml:space="preserve"> </w:t>
      </w:r>
      <w:r w:rsidRPr="003F1120">
        <w:rPr>
          <w:rFonts w:ascii="Times New Roman" w:hAnsi="Times New Roman" w:cs="Times New Roman"/>
        </w:rPr>
        <w:t>ha</w:t>
      </w:r>
      <w:r w:rsidRPr="003F1120">
        <w:rPr>
          <w:rFonts w:ascii="Times New Roman" w:hAnsi="Times New Roman" w:cs="Times New Roman"/>
          <w:spacing w:val="-14"/>
        </w:rPr>
        <w:t xml:space="preserve"> </w:t>
      </w:r>
      <w:r w:rsidRPr="003F1120">
        <w:rPr>
          <w:rFonts w:ascii="Times New Roman" w:hAnsi="Times New Roman" w:cs="Times New Roman"/>
        </w:rPr>
        <w:t>diritto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13"/>
        </w:rPr>
        <w:t xml:space="preserve"> </w:t>
      </w:r>
      <w:r w:rsidRPr="003F1120">
        <w:rPr>
          <w:rFonts w:ascii="Times New Roman" w:hAnsi="Times New Roman" w:cs="Times New Roman"/>
        </w:rPr>
        <w:t>opporsi,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in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tutto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10"/>
        </w:rPr>
        <w:t xml:space="preserve"> </w:t>
      </w:r>
      <w:r w:rsidRPr="003F1120">
        <w:rPr>
          <w:rFonts w:ascii="Times New Roman" w:hAnsi="Times New Roman" w:cs="Times New Roman"/>
        </w:rPr>
        <w:t>in</w:t>
      </w:r>
      <w:r w:rsidRPr="003F1120">
        <w:rPr>
          <w:rFonts w:ascii="Times New Roman" w:hAnsi="Times New Roman" w:cs="Times New Roman"/>
          <w:spacing w:val="-11"/>
        </w:rPr>
        <w:t xml:space="preserve"> </w:t>
      </w:r>
      <w:r w:rsidRPr="003F1120">
        <w:rPr>
          <w:rFonts w:ascii="Times New Roman" w:hAnsi="Times New Roman" w:cs="Times New Roman"/>
        </w:rPr>
        <w:t>parte:</w:t>
      </w:r>
    </w:p>
    <w:p w14:paraId="121017B2" w14:textId="77777777" w:rsidR="009D0184" w:rsidRPr="003F1120" w:rsidRDefault="003F1120" w:rsidP="003F1120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per motivi legittimi al trattamento dei dati personali che lo riguardano, ancorché pertinenti allo scopo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della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raccolta;</w:t>
      </w:r>
    </w:p>
    <w:p w14:paraId="0E69D285" w14:textId="77777777" w:rsidR="009D0184" w:rsidRPr="003F1120" w:rsidRDefault="003F1120" w:rsidP="003F1120">
      <w:pPr>
        <w:pStyle w:val="Paragrafoelenco"/>
        <w:numPr>
          <w:ilvl w:val="0"/>
          <w:numId w:val="1"/>
        </w:numPr>
        <w:tabs>
          <w:tab w:val="left" w:pos="473"/>
        </w:tabs>
        <w:spacing w:before="118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>al trattamento di dati personali che lo riguardano a fini di invio di materiale pubblicitario o di vendita</w:t>
      </w:r>
      <w:r w:rsidRPr="003F1120">
        <w:rPr>
          <w:rFonts w:ascii="Times New Roman" w:hAnsi="Times New Roman" w:cs="Times New Roman"/>
          <w:spacing w:val="-53"/>
        </w:rPr>
        <w:t xml:space="preserve"> </w:t>
      </w:r>
      <w:r w:rsidRPr="003F1120">
        <w:rPr>
          <w:rFonts w:ascii="Times New Roman" w:hAnsi="Times New Roman" w:cs="Times New Roman"/>
        </w:rPr>
        <w:t>diretta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per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il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compimento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3"/>
        </w:rPr>
        <w:t xml:space="preserve"> </w:t>
      </w:r>
      <w:r w:rsidRPr="003F1120">
        <w:rPr>
          <w:rFonts w:ascii="Times New Roman" w:hAnsi="Times New Roman" w:cs="Times New Roman"/>
        </w:rPr>
        <w:t>ricerche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di mercato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comunicazione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commerciale.</w:t>
      </w:r>
    </w:p>
    <w:p w14:paraId="0CBDFD67" w14:textId="77777777" w:rsidR="009D0184" w:rsidRPr="003F1120" w:rsidRDefault="009D0184" w:rsidP="003F1120">
      <w:pPr>
        <w:pStyle w:val="Corpotesto"/>
        <w:spacing w:before="2"/>
        <w:ind w:left="294" w:right="-39" w:hanging="10"/>
        <w:rPr>
          <w:rFonts w:ascii="Times New Roman" w:hAnsi="Times New Roman" w:cs="Times New Roman"/>
          <w:sz w:val="22"/>
          <w:szCs w:val="22"/>
        </w:rPr>
      </w:pPr>
    </w:p>
    <w:p w14:paraId="6FAF1E06" w14:textId="77777777" w:rsidR="009D0184" w:rsidRPr="003F1120" w:rsidRDefault="003F1120" w:rsidP="003F1120">
      <w:pPr>
        <w:pStyle w:val="Titolo1"/>
        <w:ind w:left="294" w:right="-39" w:hanging="10"/>
        <w:jc w:val="both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pacing w:val="-1"/>
          <w:sz w:val="22"/>
          <w:szCs w:val="22"/>
        </w:rPr>
        <w:t>8.</w:t>
      </w:r>
      <w:r w:rsidRPr="003F112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Titolare</w:t>
      </w:r>
      <w:r w:rsidRPr="003F112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3F11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pacing w:val="-1"/>
          <w:sz w:val="22"/>
          <w:szCs w:val="22"/>
        </w:rPr>
        <w:t>Responsabili</w:t>
      </w:r>
      <w:r w:rsidRPr="003F112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del</w:t>
      </w:r>
      <w:r w:rsidRPr="003F112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trattamento</w:t>
      </w:r>
    </w:p>
    <w:p w14:paraId="2C1FC291" w14:textId="7E86D11B" w:rsidR="009D0184" w:rsidRPr="003F1120" w:rsidRDefault="003F1120" w:rsidP="003F1120">
      <w:pPr>
        <w:pStyle w:val="Corpotesto"/>
        <w:ind w:left="294" w:right="-39" w:hanging="10"/>
        <w:rPr>
          <w:rFonts w:ascii="Times New Roman" w:hAnsi="Times New Roman" w:cs="Times New Roman"/>
          <w:sz w:val="22"/>
          <w:szCs w:val="22"/>
        </w:rPr>
      </w:pPr>
      <w:r w:rsidRPr="003F1120">
        <w:rPr>
          <w:rFonts w:ascii="Times New Roman" w:hAnsi="Times New Roman" w:cs="Times New Roman"/>
          <w:sz w:val="22"/>
          <w:szCs w:val="22"/>
        </w:rPr>
        <w:t>Il Titolare del trattamento dei dati personali di cui alla presente Informativa è il Comune di Manduria (TA), con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sede</w:t>
      </w:r>
      <w:r w:rsidRPr="003F112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in</w:t>
      </w:r>
      <w:r w:rsidRPr="003F112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Via</w:t>
      </w:r>
      <w:r w:rsidRPr="003F112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F1120">
        <w:rPr>
          <w:rFonts w:ascii="Times New Roman" w:hAnsi="Times New Roman" w:cs="Times New Roman"/>
          <w:sz w:val="22"/>
          <w:szCs w:val="22"/>
        </w:rPr>
        <w:t>Fra B. Margarito n° 1 74024 Manduria TA.</w:t>
      </w:r>
    </w:p>
    <w:p w14:paraId="59780E37" w14:textId="0F9786DF" w:rsidR="009D0184" w:rsidRPr="003F1120" w:rsidRDefault="003F1120" w:rsidP="003F1120">
      <w:pPr>
        <w:spacing w:before="1" w:line="242" w:lineRule="auto"/>
        <w:ind w:left="294" w:right="-39" w:hanging="10"/>
        <w:jc w:val="both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</w:rPr>
        <w:t xml:space="preserve">Il Comune di Manduria ha designato quale Responsabile del trattamento, il </w:t>
      </w:r>
      <w:r w:rsidRPr="003F1120">
        <w:rPr>
          <w:rFonts w:ascii="Times New Roman" w:hAnsi="Times New Roman" w:cs="Times New Roman"/>
          <w:b/>
          <w:i/>
        </w:rPr>
        <w:t>Responsabile dell’Area Affari</w:t>
      </w:r>
      <w:r w:rsidRPr="003F1120">
        <w:rPr>
          <w:rFonts w:ascii="Times New Roman" w:hAnsi="Times New Roman" w:cs="Times New Roman"/>
          <w:b/>
          <w:i/>
          <w:spacing w:val="1"/>
        </w:rPr>
        <w:t xml:space="preserve"> </w:t>
      </w:r>
      <w:r w:rsidRPr="003F1120">
        <w:rPr>
          <w:rFonts w:ascii="Times New Roman" w:hAnsi="Times New Roman" w:cs="Times New Roman"/>
          <w:b/>
          <w:i/>
        </w:rPr>
        <w:t xml:space="preserve">Generali, Politiche Ricreative e Culturali </w:t>
      </w:r>
      <w:r w:rsidRPr="003F1120">
        <w:rPr>
          <w:rFonts w:ascii="Times New Roman" w:hAnsi="Times New Roman" w:cs="Times New Roman"/>
        </w:rPr>
        <w:t>Avv. Maria Antonietta Andriani. Lo stesso è responsabile del</w:t>
      </w:r>
      <w:r w:rsidRPr="003F1120">
        <w:rPr>
          <w:rFonts w:ascii="Times New Roman" w:hAnsi="Times New Roman" w:cs="Times New Roman"/>
          <w:spacing w:val="1"/>
        </w:rPr>
        <w:t xml:space="preserve"> </w:t>
      </w:r>
      <w:r w:rsidRPr="003F1120">
        <w:rPr>
          <w:rFonts w:ascii="Times New Roman" w:hAnsi="Times New Roman" w:cs="Times New Roman"/>
        </w:rPr>
        <w:t>riscontro,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in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caso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di</w:t>
      </w:r>
      <w:r w:rsidRPr="003F1120">
        <w:rPr>
          <w:rFonts w:ascii="Times New Roman" w:hAnsi="Times New Roman" w:cs="Times New Roman"/>
          <w:spacing w:val="-2"/>
        </w:rPr>
        <w:t xml:space="preserve"> </w:t>
      </w:r>
      <w:r w:rsidRPr="003F1120">
        <w:rPr>
          <w:rFonts w:ascii="Times New Roman" w:hAnsi="Times New Roman" w:cs="Times New Roman"/>
        </w:rPr>
        <w:t>esercizio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dei</w:t>
      </w:r>
      <w:r w:rsidRPr="003F1120">
        <w:rPr>
          <w:rFonts w:ascii="Times New Roman" w:hAnsi="Times New Roman" w:cs="Times New Roman"/>
          <w:spacing w:val="-1"/>
        </w:rPr>
        <w:t xml:space="preserve"> </w:t>
      </w:r>
      <w:r w:rsidRPr="003F1120">
        <w:rPr>
          <w:rFonts w:ascii="Times New Roman" w:hAnsi="Times New Roman" w:cs="Times New Roman"/>
        </w:rPr>
        <w:t>diritti sopra</w:t>
      </w:r>
      <w:r w:rsidRPr="003F1120">
        <w:rPr>
          <w:rFonts w:ascii="Times New Roman" w:hAnsi="Times New Roman" w:cs="Times New Roman"/>
          <w:spacing w:val="5"/>
        </w:rPr>
        <w:t xml:space="preserve"> </w:t>
      </w:r>
      <w:r w:rsidRPr="003F1120">
        <w:rPr>
          <w:rFonts w:ascii="Times New Roman" w:hAnsi="Times New Roman" w:cs="Times New Roman"/>
        </w:rPr>
        <w:t>descritti.</w:t>
      </w:r>
    </w:p>
    <w:sectPr w:rsidR="009D0184" w:rsidRPr="003F1120">
      <w:footerReference w:type="default" r:id="rId7"/>
      <w:pgSz w:w="11920" w:h="16850"/>
      <w:pgMar w:top="1320" w:right="1160" w:bottom="1340" w:left="116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02B9" w14:textId="77777777" w:rsidR="003F1120" w:rsidRDefault="003F1120">
      <w:r>
        <w:separator/>
      </w:r>
    </w:p>
  </w:endnote>
  <w:endnote w:type="continuationSeparator" w:id="0">
    <w:p w14:paraId="6DA1F127" w14:textId="77777777" w:rsidR="003F1120" w:rsidRDefault="003F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D3F4" w14:textId="77777777" w:rsidR="009D0184" w:rsidRDefault="00F324AE">
    <w:pPr>
      <w:pStyle w:val="Corpotesto"/>
      <w:spacing w:line="14" w:lineRule="auto"/>
      <w:ind w:left="0"/>
      <w:jc w:val="left"/>
    </w:pPr>
    <w:r>
      <w:pict w14:anchorId="7A1969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5pt;margin-top:773.1pt;width:11pt;height:13.05pt;z-index:-251658752;mso-position-horizontal-relative:page;mso-position-vertical-relative:page" filled="f" stroked="f">
          <v:textbox inset="0,0,0,0">
            <w:txbxContent>
              <w:p w14:paraId="3BE9E87F" w14:textId="77777777" w:rsidR="009D0184" w:rsidRDefault="003F1120">
                <w:pPr>
                  <w:pStyle w:val="Corpotesto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BEF3" w14:textId="77777777" w:rsidR="003F1120" w:rsidRDefault="003F1120">
      <w:r>
        <w:separator/>
      </w:r>
    </w:p>
  </w:footnote>
  <w:footnote w:type="continuationSeparator" w:id="0">
    <w:p w14:paraId="512EC6DB" w14:textId="77777777" w:rsidR="003F1120" w:rsidRDefault="003F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726E9"/>
    <w:multiLevelType w:val="hybridMultilevel"/>
    <w:tmpl w:val="D7CEB60C"/>
    <w:lvl w:ilvl="0" w:tplc="884092BE">
      <w:start w:val="1"/>
      <w:numFmt w:val="decimal"/>
      <w:lvlText w:val="%1."/>
      <w:lvlJc w:val="left"/>
      <w:pPr>
        <w:ind w:left="112" w:hanging="212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127096A6">
      <w:start w:val="1"/>
      <w:numFmt w:val="lowerLetter"/>
      <w:lvlText w:val="%2)"/>
      <w:lvlJc w:val="left"/>
      <w:pPr>
        <w:ind w:left="1180" w:hanging="35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2" w:tplc="DF04171E">
      <w:numFmt w:val="bullet"/>
      <w:lvlText w:val="•"/>
      <w:lvlJc w:val="left"/>
      <w:pPr>
        <w:ind w:left="2114" w:hanging="358"/>
      </w:pPr>
      <w:rPr>
        <w:rFonts w:hint="default"/>
        <w:lang w:val="it-IT" w:eastAsia="en-US" w:bidi="ar-SA"/>
      </w:rPr>
    </w:lvl>
    <w:lvl w:ilvl="3" w:tplc="4E8A6056">
      <w:numFmt w:val="bullet"/>
      <w:lvlText w:val="•"/>
      <w:lvlJc w:val="left"/>
      <w:pPr>
        <w:ind w:left="3049" w:hanging="358"/>
      </w:pPr>
      <w:rPr>
        <w:rFonts w:hint="default"/>
        <w:lang w:val="it-IT" w:eastAsia="en-US" w:bidi="ar-SA"/>
      </w:rPr>
    </w:lvl>
    <w:lvl w:ilvl="4" w:tplc="2C38DC92">
      <w:numFmt w:val="bullet"/>
      <w:lvlText w:val="•"/>
      <w:lvlJc w:val="left"/>
      <w:pPr>
        <w:ind w:left="3983" w:hanging="358"/>
      </w:pPr>
      <w:rPr>
        <w:rFonts w:hint="default"/>
        <w:lang w:val="it-IT" w:eastAsia="en-US" w:bidi="ar-SA"/>
      </w:rPr>
    </w:lvl>
    <w:lvl w:ilvl="5" w:tplc="7E2CEF14">
      <w:numFmt w:val="bullet"/>
      <w:lvlText w:val="•"/>
      <w:lvlJc w:val="left"/>
      <w:pPr>
        <w:ind w:left="4918" w:hanging="358"/>
      </w:pPr>
      <w:rPr>
        <w:rFonts w:hint="default"/>
        <w:lang w:val="it-IT" w:eastAsia="en-US" w:bidi="ar-SA"/>
      </w:rPr>
    </w:lvl>
    <w:lvl w:ilvl="6" w:tplc="827E876E">
      <w:numFmt w:val="bullet"/>
      <w:lvlText w:val="•"/>
      <w:lvlJc w:val="left"/>
      <w:pPr>
        <w:ind w:left="5852" w:hanging="358"/>
      </w:pPr>
      <w:rPr>
        <w:rFonts w:hint="default"/>
        <w:lang w:val="it-IT" w:eastAsia="en-US" w:bidi="ar-SA"/>
      </w:rPr>
    </w:lvl>
    <w:lvl w:ilvl="7" w:tplc="F880F5A4">
      <w:numFmt w:val="bullet"/>
      <w:lvlText w:val="•"/>
      <w:lvlJc w:val="left"/>
      <w:pPr>
        <w:ind w:left="6787" w:hanging="358"/>
      </w:pPr>
      <w:rPr>
        <w:rFonts w:hint="default"/>
        <w:lang w:val="it-IT" w:eastAsia="en-US" w:bidi="ar-SA"/>
      </w:rPr>
    </w:lvl>
    <w:lvl w:ilvl="8" w:tplc="22569D36">
      <w:numFmt w:val="bullet"/>
      <w:lvlText w:val="•"/>
      <w:lvlJc w:val="left"/>
      <w:pPr>
        <w:ind w:left="7722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4DD235D0"/>
    <w:multiLevelType w:val="hybridMultilevel"/>
    <w:tmpl w:val="0E7E4D42"/>
    <w:lvl w:ilvl="0" w:tplc="E946B582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b/>
        <w:bCs/>
        <w:spacing w:val="0"/>
        <w:w w:val="87"/>
        <w:sz w:val="20"/>
        <w:szCs w:val="20"/>
        <w:lang w:val="it-IT" w:eastAsia="en-US" w:bidi="ar-SA"/>
      </w:rPr>
    </w:lvl>
    <w:lvl w:ilvl="1" w:tplc="8FE84ED2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2" w:tplc="11565FF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3" w:tplc="D8B2CA0A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727A1616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B1F46DC6">
      <w:numFmt w:val="bullet"/>
      <w:lvlText w:val="•"/>
      <w:lvlJc w:val="left"/>
      <w:pPr>
        <w:ind w:left="4729" w:hanging="360"/>
      </w:pPr>
      <w:rPr>
        <w:rFonts w:hint="default"/>
        <w:lang w:val="it-IT" w:eastAsia="en-US" w:bidi="ar-SA"/>
      </w:rPr>
    </w:lvl>
    <w:lvl w:ilvl="6" w:tplc="A41A0B22">
      <w:numFmt w:val="bullet"/>
      <w:lvlText w:val="•"/>
      <w:lvlJc w:val="left"/>
      <w:pPr>
        <w:ind w:left="5701" w:hanging="360"/>
      </w:pPr>
      <w:rPr>
        <w:rFonts w:hint="default"/>
        <w:lang w:val="it-IT" w:eastAsia="en-US" w:bidi="ar-SA"/>
      </w:rPr>
    </w:lvl>
    <w:lvl w:ilvl="7" w:tplc="99CC912C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8" w:tplc="B5FABFDC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25E38C5"/>
    <w:multiLevelType w:val="hybridMultilevel"/>
    <w:tmpl w:val="242AAE98"/>
    <w:lvl w:ilvl="0" w:tplc="78E09F66">
      <w:start w:val="1"/>
      <w:numFmt w:val="lowerLetter"/>
      <w:lvlText w:val="%1)"/>
      <w:lvlJc w:val="left"/>
      <w:pPr>
        <w:ind w:left="472" w:hanging="36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8FE84ED2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26305B0C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3" w:tplc="5D48E838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  <w:lvl w:ilvl="4" w:tplc="6936CFAC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5" w:tplc="A0F080BC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37E6BCA0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7" w:tplc="B57040C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7D2C494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</w:abstractNum>
  <w:num w:numId="1" w16cid:durableId="1301380173">
    <w:abstractNumId w:val="2"/>
  </w:num>
  <w:num w:numId="2" w16cid:durableId="2105572270">
    <w:abstractNumId w:val="0"/>
  </w:num>
  <w:num w:numId="3" w16cid:durableId="12243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0184"/>
    <w:rsid w:val="003F1120"/>
    <w:rsid w:val="009D0184"/>
    <w:rsid w:val="00F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B02B9"/>
  <w15:docId w15:val="{5DCB26DB-2DC7-4841-B540-DD95BEF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3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D.Lgs. n. 196-2003 concorso logo Jugenpreis 2016</dc:title>
  <dc:creator>Giuseppe Manca</dc:creator>
  <cp:lastModifiedBy>francesco pisano</cp:lastModifiedBy>
  <cp:revision>3</cp:revision>
  <dcterms:created xsi:type="dcterms:W3CDTF">2024-03-28T16:33:00Z</dcterms:created>
  <dcterms:modified xsi:type="dcterms:W3CDTF">2024-03-29T09:01:00Z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2024-03-28T00:00:00Z</vt:filetime>
  </property>
</Properties>
</file>